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880" w:rsidRPr="003E5880" w:rsidRDefault="003E5880" w:rsidP="003E5880">
      <w:pPr>
        <w:ind w:leftChars="100" w:left="219"/>
        <w:rPr>
          <w:szCs w:val="21"/>
        </w:rPr>
      </w:pPr>
      <w:r w:rsidRPr="003E5880">
        <w:rPr>
          <w:rFonts w:hint="eastAsia"/>
          <w:szCs w:val="21"/>
        </w:rPr>
        <w:t>様式第５号</w:t>
      </w:r>
    </w:p>
    <w:p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rsidR="00793311" w:rsidRDefault="00490DED">
      <w:pPr>
        <w:wordWrap w:val="0"/>
        <w:jc w:val="right"/>
      </w:pPr>
      <w:r>
        <w:rPr>
          <w:rFonts w:hint="eastAsia"/>
        </w:rPr>
        <w:t>令和</w:t>
      </w:r>
      <w:r w:rsidR="00793311">
        <w:rPr>
          <w:rFonts w:hint="eastAsia"/>
        </w:rPr>
        <w:t xml:space="preserve">　　年　　月　　日</w:t>
      </w:r>
    </w:p>
    <w:p w:rsidR="00793311" w:rsidRDefault="00793311" w:rsidP="00793311">
      <w:pPr>
        <w:ind w:firstLineChars="100" w:firstLine="219"/>
      </w:pPr>
      <w:r>
        <w:rPr>
          <w:rFonts w:hint="eastAsia"/>
        </w:rPr>
        <w:t>福岡県知事　殿</w:t>
      </w:r>
    </w:p>
    <w:p w:rsidR="00793311" w:rsidRDefault="00793311" w:rsidP="00793311">
      <w:pPr>
        <w:wordWrap w:val="0"/>
        <w:ind w:firstLineChars="100" w:firstLine="219"/>
        <w:jc w:val="right"/>
      </w:pPr>
      <w:r>
        <w:rPr>
          <w:rFonts w:hint="eastAsia"/>
        </w:rPr>
        <w:t xml:space="preserve">共同事業体名　　　　　　　　　　　　　　　　　　　　　　　</w:t>
      </w:r>
    </w:p>
    <w:p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rsidR="00793311" w:rsidRDefault="00793311"/>
    <w:p w:rsidR="00793311" w:rsidRDefault="00441D75" w:rsidP="00793311">
      <w:pPr>
        <w:spacing w:line="320" w:lineRule="exact"/>
        <w:ind w:firstLineChars="100" w:firstLine="219"/>
      </w:pPr>
      <w:r>
        <w:rPr>
          <w:rFonts w:ascii="ＭＳ 明朝" w:hAnsi="ＭＳ 明朝" w:hint="eastAsia"/>
        </w:rPr>
        <w:t>福岡県</w:t>
      </w:r>
      <w:r w:rsidR="00A720C1">
        <w:rPr>
          <w:rFonts w:ascii="ＭＳ 明朝" w:hAnsi="ＭＳ 明朝" w:hint="eastAsia"/>
        </w:rPr>
        <w:t>緑化センター</w:t>
      </w:r>
      <w:r w:rsidR="00793311">
        <w:rPr>
          <w:rFonts w:hint="eastAsia"/>
        </w:rPr>
        <w:t>の指定管理者募集に参加するため、募集要領に基づき、共同事業体を結成し、福岡県との間における下記事項に関する権限を代表に委任して申請します。</w:t>
      </w:r>
    </w:p>
    <w:p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tc>
          <w:tcPr>
            <w:tcW w:w="1548" w:type="dxa"/>
            <w:vAlign w:val="center"/>
          </w:tcPr>
          <w:p w:rsidR="00793311" w:rsidRDefault="00793311">
            <w:r>
              <w:rPr>
                <w:rFonts w:hint="eastAsia"/>
              </w:rPr>
              <w:t>共同事業体の</w:t>
            </w:r>
          </w:p>
          <w:p w:rsidR="00793311" w:rsidRDefault="00793311">
            <w:r>
              <w:rPr>
                <w:rFonts w:hint="eastAsia"/>
              </w:rPr>
              <w:t>名称</w:t>
            </w:r>
          </w:p>
        </w:tc>
        <w:tc>
          <w:tcPr>
            <w:tcW w:w="8100" w:type="dxa"/>
          </w:tcPr>
          <w:p w:rsidR="00793311" w:rsidRDefault="00793311"/>
        </w:tc>
      </w:tr>
      <w:tr w:rsidR="00793311">
        <w:tc>
          <w:tcPr>
            <w:tcW w:w="1548" w:type="dxa"/>
            <w:vAlign w:val="center"/>
          </w:tcPr>
          <w:p w:rsidR="00793311" w:rsidRDefault="00793311">
            <w:r>
              <w:rPr>
                <w:rFonts w:hint="eastAsia"/>
              </w:rPr>
              <w:t>共同事業体の</w:t>
            </w:r>
          </w:p>
          <w:p w:rsidR="00793311" w:rsidRDefault="00793311">
            <w:r>
              <w:rPr>
                <w:rFonts w:hint="eastAsia"/>
              </w:rPr>
              <w:t>代表者</w:t>
            </w:r>
          </w:p>
          <w:p w:rsidR="00793311" w:rsidRDefault="00793311">
            <w:r>
              <w:rPr>
                <w:rFonts w:hint="eastAsia"/>
              </w:rPr>
              <w:t>（受任者）</w:t>
            </w:r>
          </w:p>
        </w:tc>
        <w:tc>
          <w:tcPr>
            <w:tcW w:w="8100" w:type="dxa"/>
          </w:tcPr>
          <w:p w:rsidR="00793311" w:rsidRDefault="00793311">
            <w:r>
              <w:rPr>
                <w:rFonts w:hint="eastAsia"/>
              </w:rPr>
              <w:t>＜代表構成団体＞</w:t>
            </w:r>
          </w:p>
          <w:p w:rsidR="00793311" w:rsidRDefault="00793311">
            <w:r>
              <w:rPr>
                <w:rFonts w:hint="eastAsia"/>
              </w:rPr>
              <w:t>所在地</w:t>
            </w:r>
            <w:bookmarkStart w:id="0" w:name="_GoBack"/>
            <w:bookmarkEnd w:id="0"/>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w:t>
            </w:r>
          </w:p>
          <w:p w:rsidR="00793311" w:rsidRDefault="00793311">
            <w:r>
              <w:rPr>
                <w:rFonts w:hint="eastAsia"/>
              </w:rPr>
              <w:t>事務所所在地</w:t>
            </w:r>
          </w:p>
        </w:tc>
        <w:tc>
          <w:tcPr>
            <w:tcW w:w="8100" w:type="dxa"/>
          </w:tcPr>
          <w:p w:rsidR="00793311" w:rsidRDefault="00793311"/>
        </w:tc>
      </w:tr>
      <w:tr w:rsidR="00793311">
        <w:trPr>
          <w:cantSplit/>
          <w:trHeight w:val="1325"/>
        </w:trPr>
        <w:tc>
          <w:tcPr>
            <w:tcW w:w="1548" w:type="dxa"/>
            <w:vMerge w:val="restart"/>
            <w:vAlign w:val="center"/>
          </w:tcPr>
          <w:p w:rsidR="00793311" w:rsidRDefault="00793311">
            <w:r>
              <w:rPr>
                <w:rFonts w:hint="eastAsia"/>
              </w:rPr>
              <w:t>共同事業体の</w:t>
            </w:r>
          </w:p>
          <w:p w:rsidR="00793311" w:rsidRDefault="00793311">
            <w:r>
              <w:rPr>
                <w:rFonts w:hint="eastAsia"/>
              </w:rPr>
              <w:t>構成団体</w:t>
            </w:r>
          </w:p>
          <w:p w:rsidR="00793311" w:rsidRDefault="00793311">
            <w:r>
              <w:rPr>
                <w:rFonts w:hint="eastAsia"/>
              </w:rPr>
              <w:t>（委任者）</w:t>
            </w:r>
          </w:p>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rPr>
          <w:cantSplit/>
        </w:trPr>
        <w:tc>
          <w:tcPr>
            <w:tcW w:w="1548" w:type="dxa"/>
            <w:vMerge/>
            <w:vAlign w:val="center"/>
          </w:tcPr>
          <w:p w:rsidR="00793311" w:rsidRDefault="00793311"/>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共同事業体の成立、解散の時期及び委任期間</w:t>
            </w:r>
          </w:p>
        </w:tc>
        <w:tc>
          <w:tcPr>
            <w:tcW w:w="8100" w:type="dxa"/>
          </w:tcPr>
          <w:p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tc>
          <w:tcPr>
            <w:tcW w:w="1548" w:type="dxa"/>
            <w:vAlign w:val="center"/>
          </w:tcPr>
          <w:p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rsidR="00793311" w:rsidRDefault="00793311">
            <w:r>
              <w:rPr>
                <w:rFonts w:hint="eastAsia"/>
              </w:rPr>
              <w:t>１　指定管理者の指定の申請に関する件</w:t>
            </w:r>
          </w:p>
          <w:p w:rsidR="00793311" w:rsidRDefault="00793311">
            <w:r>
              <w:rPr>
                <w:rFonts w:hint="eastAsia"/>
              </w:rPr>
              <w:t>２　協定締結に関する件</w:t>
            </w:r>
          </w:p>
          <w:p w:rsidR="00793311" w:rsidRDefault="00793311">
            <w:r>
              <w:rPr>
                <w:rFonts w:hint="eastAsia"/>
              </w:rPr>
              <w:t>３　経費の請求受領に関する件</w:t>
            </w:r>
          </w:p>
          <w:p w:rsidR="00793311" w:rsidRDefault="00793311">
            <w:r>
              <w:rPr>
                <w:rFonts w:hint="eastAsia"/>
              </w:rPr>
              <w:t>４　契約に関する件</w:t>
            </w:r>
          </w:p>
        </w:tc>
      </w:tr>
      <w:tr w:rsidR="00793311">
        <w:tc>
          <w:tcPr>
            <w:tcW w:w="1548" w:type="dxa"/>
            <w:vAlign w:val="center"/>
          </w:tcPr>
          <w:p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rsidR="00793311" w:rsidRDefault="00793311">
            <w:r>
              <w:rPr>
                <w:rFonts w:hint="eastAsia"/>
              </w:rPr>
              <w:t>１　本協定書に基づく権利義務は他人に譲渡することはできません。</w:t>
            </w:r>
          </w:p>
          <w:p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rsidR="00793311" w:rsidRDefault="00793311">
      <w:r>
        <w:rPr>
          <w:rFonts w:hint="eastAsia"/>
        </w:rPr>
        <w:t>（備考）共同事業体を結成して募集に参加する場合はこの様式を提出してください。</w:t>
      </w:r>
    </w:p>
    <w:p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FD6" w:rsidRDefault="00356FD6" w:rsidP="00441D75">
      <w:r>
        <w:separator/>
      </w:r>
    </w:p>
  </w:endnote>
  <w:endnote w:type="continuationSeparator" w:id="0">
    <w:p w:rsidR="00356FD6" w:rsidRDefault="00356FD6" w:rsidP="0044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FD6" w:rsidRDefault="00356FD6" w:rsidP="00441D75">
      <w:r>
        <w:separator/>
      </w:r>
    </w:p>
  </w:footnote>
  <w:footnote w:type="continuationSeparator" w:id="0">
    <w:p w:rsidR="00356FD6" w:rsidRDefault="00356FD6" w:rsidP="00441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0B"/>
    <w:multiLevelType w:val="hybridMultilevel"/>
    <w:tmpl w:val="8FD09856"/>
    <w:lvl w:ilvl="0" w:tplc="DD3ABC36">
      <w:start w:val="1"/>
      <w:numFmt w:val="decimal"/>
      <w:lvlText w:val="(%1)"/>
      <w:lvlJc w:val="left"/>
      <w:pPr>
        <w:tabs>
          <w:tab w:val="num" w:pos="570"/>
        </w:tabs>
        <w:ind w:left="570" w:hanging="360"/>
      </w:pPr>
      <w:rPr>
        <w:rFonts w:hint="eastAsia"/>
      </w:rPr>
    </w:lvl>
    <w:lvl w:ilvl="1" w:tplc="0F8270D6" w:tentative="1">
      <w:start w:val="1"/>
      <w:numFmt w:val="aiueoFullWidth"/>
      <w:lvlText w:val="(%2)"/>
      <w:lvlJc w:val="left"/>
      <w:pPr>
        <w:tabs>
          <w:tab w:val="num" w:pos="1050"/>
        </w:tabs>
        <w:ind w:left="1050" w:hanging="420"/>
      </w:pPr>
    </w:lvl>
    <w:lvl w:ilvl="2" w:tplc="493024FC" w:tentative="1">
      <w:start w:val="1"/>
      <w:numFmt w:val="decimalEnclosedCircle"/>
      <w:lvlText w:val="%3"/>
      <w:lvlJc w:val="left"/>
      <w:pPr>
        <w:tabs>
          <w:tab w:val="num" w:pos="1470"/>
        </w:tabs>
        <w:ind w:left="1470" w:hanging="420"/>
      </w:pPr>
    </w:lvl>
    <w:lvl w:ilvl="3" w:tplc="5CA6C706" w:tentative="1">
      <w:start w:val="1"/>
      <w:numFmt w:val="decimal"/>
      <w:lvlText w:val="%4."/>
      <w:lvlJc w:val="left"/>
      <w:pPr>
        <w:tabs>
          <w:tab w:val="num" w:pos="1890"/>
        </w:tabs>
        <w:ind w:left="1890" w:hanging="420"/>
      </w:pPr>
    </w:lvl>
    <w:lvl w:ilvl="4" w:tplc="CB5C1094" w:tentative="1">
      <w:start w:val="1"/>
      <w:numFmt w:val="aiueoFullWidth"/>
      <w:lvlText w:val="(%5)"/>
      <w:lvlJc w:val="left"/>
      <w:pPr>
        <w:tabs>
          <w:tab w:val="num" w:pos="2310"/>
        </w:tabs>
        <w:ind w:left="2310" w:hanging="420"/>
      </w:pPr>
    </w:lvl>
    <w:lvl w:ilvl="5" w:tplc="81E21F8A" w:tentative="1">
      <w:start w:val="1"/>
      <w:numFmt w:val="decimalEnclosedCircle"/>
      <w:lvlText w:val="%6"/>
      <w:lvlJc w:val="left"/>
      <w:pPr>
        <w:tabs>
          <w:tab w:val="num" w:pos="2730"/>
        </w:tabs>
        <w:ind w:left="2730" w:hanging="420"/>
      </w:pPr>
    </w:lvl>
    <w:lvl w:ilvl="6" w:tplc="632AC5F2" w:tentative="1">
      <w:start w:val="1"/>
      <w:numFmt w:val="decimal"/>
      <w:lvlText w:val="%7."/>
      <w:lvlJc w:val="left"/>
      <w:pPr>
        <w:tabs>
          <w:tab w:val="num" w:pos="3150"/>
        </w:tabs>
        <w:ind w:left="3150" w:hanging="420"/>
      </w:pPr>
    </w:lvl>
    <w:lvl w:ilvl="7" w:tplc="7EA8518E" w:tentative="1">
      <w:start w:val="1"/>
      <w:numFmt w:val="aiueoFullWidth"/>
      <w:lvlText w:val="(%8)"/>
      <w:lvlJc w:val="left"/>
      <w:pPr>
        <w:tabs>
          <w:tab w:val="num" w:pos="3570"/>
        </w:tabs>
        <w:ind w:left="3570" w:hanging="420"/>
      </w:pPr>
    </w:lvl>
    <w:lvl w:ilvl="8" w:tplc="39001EFE"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228C9B78">
      <w:start w:val="1"/>
      <w:numFmt w:val="bullet"/>
      <w:lvlText w:val="・"/>
      <w:lvlJc w:val="left"/>
      <w:pPr>
        <w:tabs>
          <w:tab w:val="num" w:pos="1410"/>
        </w:tabs>
        <w:ind w:left="1410" w:hanging="360"/>
      </w:pPr>
      <w:rPr>
        <w:rFonts w:ascii="Times New Roman" w:eastAsia="ＭＳ 明朝" w:hAnsi="Times New Roman" w:cs="Times New Roman" w:hint="default"/>
      </w:rPr>
    </w:lvl>
    <w:lvl w:ilvl="1" w:tplc="E6FABA2C" w:tentative="1">
      <w:start w:val="1"/>
      <w:numFmt w:val="bullet"/>
      <w:lvlText w:val=""/>
      <w:lvlJc w:val="left"/>
      <w:pPr>
        <w:tabs>
          <w:tab w:val="num" w:pos="1890"/>
        </w:tabs>
        <w:ind w:left="1890" w:hanging="420"/>
      </w:pPr>
      <w:rPr>
        <w:rFonts w:ascii="Wingdings" w:hAnsi="Wingdings" w:hint="default"/>
      </w:rPr>
    </w:lvl>
    <w:lvl w:ilvl="2" w:tplc="D4A8BBDA" w:tentative="1">
      <w:start w:val="1"/>
      <w:numFmt w:val="bullet"/>
      <w:lvlText w:val=""/>
      <w:lvlJc w:val="left"/>
      <w:pPr>
        <w:tabs>
          <w:tab w:val="num" w:pos="2310"/>
        </w:tabs>
        <w:ind w:left="2310" w:hanging="420"/>
      </w:pPr>
      <w:rPr>
        <w:rFonts w:ascii="Wingdings" w:hAnsi="Wingdings" w:hint="default"/>
      </w:rPr>
    </w:lvl>
    <w:lvl w:ilvl="3" w:tplc="270EA7AC" w:tentative="1">
      <w:start w:val="1"/>
      <w:numFmt w:val="bullet"/>
      <w:lvlText w:val=""/>
      <w:lvlJc w:val="left"/>
      <w:pPr>
        <w:tabs>
          <w:tab w:val="num" w:pos="2730"/>
        </w:tabs>
        <w:ind w:left="2730" w:hanging="420"/>
      </w:pPr>
      <w:rPr>
        <w:rFonts w:ascii="Wingdings" w:hAnsi="Wingdings" w:hint="default"/>
      </w:rPr>
    </w:lvl>
    <w:lvl w:ilvl="4" w:tplc="00B441C8" w:tentative="1">
      <w:start w:val="1"/>
      <w:numFmt w:val="bullet"/>
      <w:lvlText w:val=""/>
      <w:lvlJc w:val="left"/>
      <w:pPr>
        <w:tabs>
          <w:tab w:val="num" w:pos="3150"/>
        </w:tabs>
        <w:ind w:left="3150" w:hanging="420"/>
      </w:pPr>
      <w:rPr>
        <w:rFonts w:ascii="Wingdings" w:hAnsi="Wingdings" w:hint="default"/>
      </w:rPr>
    </w:lvl>
    <w:lvl w:ilvl="5" w:tplc="E0AE2CA8" w:tentative="1">
      <w:start w:val="1"/>
      <w:numFmt w:val="bullet"/>
      <w:lvlText w:val=""/>
      <w:lvlJc w:val="left"/>
      <w:pPr>
        <w:tabs>
          <w:tab w:val="num" w:pos="3570"/>
        </w:tabs>
        <w:ind w:left="3570" w:hanging="420"/>
      </w:pPr>
      <w:rPr>
        <w:rFonts w:ascii="Wingdings" w:hAnsi="Wingdings" w:hint="default"/>
      </w:rPr>
    </w:lvl>
    <w:lvl w:ilvl="6" w:tplc="98962310" w:tentative="1">
      <w:start w:val="1"/>
      <w:numFmt w:val="bullet"/>
      <w:lvlText w:val=""/>
      <w:lvlJc w:val="left"/>
      <w:pPr>
        <w:tabs>
          <w:tab w:val="num" w:pos="3990"/>
        </w:tabs>
        <w:ind w:left="3990" w:hanging="420"/>
      </w:pPr>
      <w:rPr>
        <w:rFonts w:ascii="Wingdings" w:hAnsi="Wingdings" w:hint="default"/>
      </w:rPr>
    </w:lvl>
    <w:lvl w:ilvl="7" w:tplc="6C128A20" w:tentative="1">
      <w:start w:val="1"/>
      <w:numFmt w:val="bullet"/>
      <w:lvlText w:val=""/>
      <w:lvlJc w:val="left"/>
      <w:pPr>
        <w:tabs>
          <w:tab w:val="num" w:pos="4410"/>
        </w:tabs>
        <w:ind w:left="4410" w:hanging="420"/>
      </w:pPr>
      <w:rPr>
        <w:rFonts w:ascii="Wingdings" w:hAnsi="Wingdings" w:hint="default"/>
      </w:rPr>
    </w:lvl>
    <w:lvl w:ilvl="8" w:tplc="8D3481CA" w:tentative="1">
      <w:start w:val="1"/>
      <w:numFmt w:val="bullet"/>
      <w:lvlText w:val=""/>
      <w:lvlJc w:val="left"/>
      <w:pPr>
        <w:tabs>
          <w:tab w:val="num" w:pos="4830"/>
        </w:tabs>
        <w:ind w:left="483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311"/>
    <w:rsid w:val="000A28A1"/>
    <w:rsid w:val="00356FD6"/>
    <w:rsid w:val="003E5880"/>
    <w:rsid w:val="00441D75"/>
    <w:rsid w:val="00490DED"/>
    <w:rsid w:val="00793311"/>
    <w:rsid w:val="00A72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 w:type="paragraph" w:styleId="a6">
    <w:name w:val="header"/>
    <w:basedOn w:val="a"/>
    <w:link w:val="a7"/>
    <w:rsid w:val="00441D75"/>
    <w:pPr>
      <w:tabs>
        <w:tab w:val="center" w:pos="4252"/>
        <w:tab w:val="right" w:pos="8504"/>
      </w:tabs>
      <w:snapToGrid w:val="0"/>
    </w:pPr>
  </w:style>
  <w:style w:type="character" w:customStyle="1" w:styleId="a7">
    <w:name w:val="ヘッダー (文字)"/>
    <w:basedOn w:val="a0"/>
    <w:link w:val="a6"/>
    <w:rsid w:val="00441D75"/>
    <w:rPr>
      <w:kern w:val="2"/>
      <w:sz w:val="21"/>
      <w:szCs w:val="24"/>
    </w:rPr>
  </w:style>
  <w:style w:type="paragraph" w:styleId="a8">
    <w:name w:val="footer"/>
    <w:basedOn w:val="a"/>
    <w:link w:val="a9"/>
    <w:rsid w:val="00441D75"/>
    <w:pPr>
      <w:tabs>
        <w:tab w:val="center" w:pos="4252"/>
        <w:tab w:val="right" w:pos="8504"/>
      </w:tabs>
      <w:snapToGrid w:val="0"/>
    </w:pPr>
  </w:style>
  <w:style w:type="character" w:customStyle="1" w:styleId="a9">
    <w:name w:val="フッター (文字)"/>
    <w:basedOn w:val="a0"/>
    <w:link w:val="a8"/>
    <w:rsid w:val="00441D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663</Words>
  <Characters>387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5</cp:revision>
  <cp:lastPrinted>1899-12-31T15:00:00Z</cp:lastPrinted>
  <dcterms:created xsi:type="dcterms:W3CDTF">2021-05-24T08:14:00Z</dcterms:created>
  <dcterms:modified xsi:type="dcterms:W3CDTF">2021-05-30T07:52:00Z</dcterms:modified>
</cp:coreProperties>
</file>