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BC47E" w14:textId="77777777" w:rsidR="00EE074B" w:rsidRDefault="00EE074B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3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7</w:t>
      </w:r>
      <w:r>
        <w:rPr>
          <w:rFonts w:hint="eastAsia"/>
        </w:rPr>
        <w:t>条関係</w:t>
      </w:r>
      <w:r>
        <w:t>)</w:t>
      </w:r>
    </w:p>
    <w:p w14:paraId="3EDDDF5A" w14:textId="77777777" w:rsidR="00EE074B" w:rsidRDefault="00EE074B">
      <w:pPr>
        <w:wordWrap w:val="0"/>
        <w:overflowPunct w:val="0"/>
        <w:autoSpaceDE w:val="0"/>
        <w:autoSpaceDN w:val="0"/>
      </w:pPr>
    </w:p>
    <w:p w14:paraId="60CE67C5" w14:textId="77777777" w:rsidR="00EE074B" w:rsidRDefault="00EE074B">
      <w:pPr>
        <w:wordWrap w:val="0"/>
        <w:overflowPunct w:val="0"/>
        <w:autoSpaceDE w:val="0"/>
        <w:autoSpaceDN w:val="0"/>
      </w:pPr>
    </w:p>
    <w:p w14:paraId="696FD5DE" w14:textId="77777777" w:rsidR="00EE074B" w:rsidRDefault="00EE074B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屋外広告物自主点検結果報告書</w:t>
      </w:r>
    </w:p>
    <w:p w14:paraId="026C95AC" w14:textId="77777777" w:rsidR="00EE074B" w:rsidRDefault="00EE074B">
      <w:pPr>
        <w:wordWrap w:val="0"/>
        <w:overflowPunct w:val="0"/>
        <w:autoSpaceDE w:val="0"/>
        <w:autoSpaceDN w:val="0"/>
        <w:jc w:val="center"/>
      </w:pPr>
    </w:p>
    <w:p w14:paraId="1AB689CE" w14:textId="77777777" w:rsidR="00EE074B" w:rsidRDefault="00EE074B">
      <w:pPr>
        <w:wordWrap w:val="0"/>
        <w:overflowPunct w:val="0"/>
        <w:autoSpaceDE w:val="0"/>
        <w:autoSpaceDN w:val="0"/>
        <w:jc w:val="center"/>
      </w:pPr>
    </w:p>
    <w:p w14:paraId="67D15EA8" w14:textId="77777777" w:rsidR="00EE074B" w:rsidRDefault="00EE074B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14:paraId="66293410" w14:textId="77777777" w:rsidR="00EE074B" w:rsidRDefault="00EE074B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　　　　　　　殿</w:t>
      </w:r>
    </w:p>
    <w:p w14:paraId="55BF2C44" w14:textId="77777777" w:rsidR="00EE074B" w:rsidRDefault="00EE074B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〒□□□―□□□□　　</w:t>
      </w:r>
    </w:p>
    <w:p w14:paraId="22122078" w14:textId="77777777" w:rsidR="00EE074B" w:rsidRDefault="00EE074B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</w:t>
      </w:r>
    </w:p>
    <w:p w14:paraId="2C74676C" w14:textId="77777777" w:rsidR="00EE074B" w:rsidRDefault="00EE074B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</w:t>
      </w:r>
      <w:r w:rsidR="00B97F8D">
        <w:rPr>
          <w:rFonts w:hint="eastAsia"/>
        </w:rPr>
        <w:t xml:space="preserve">　</w:t>
      </w:r>
    </w:p>
    <w:p w14:paraId="08B06D2F" w14:textId="77777777" w:rsidR="00EE074B" w:rsidRDefault="00EE074B">
      <w:pPr>
        <w:wordWrap w:val="0"/>
        <w:overflowPunct w:val="0"/>
        <w:autoSpaceDE w:val="0"/>
        <w:autoSpaceDN w:val="0"/>
        <w:ind w:right="420"/>
        <w:jc w:val="right"/>
      </w:pPr>
      <w:r>
        <w:t>TEL</w:t>
      </w:r>
      <w:r>
        <w:rPr>
          <w:rFonts w:hint="eastAsia"/>
        </w:rPr>
        <w:t xml:space="preserve">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0"/>
        <w:gridCol w:w="2205"/>
        <w:gridCol w:w="2092"/>
      </w:tblGrid>
      <w:tr w:rsidR="00EE074B" w14:paraId="292C31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00" w:type="dxa"/>
            <w:tcBorders>
              <w:top w:val="nil"/>
              <w:left w:val="nil"/>
              <w:bottom w:val="nil"/>
              <w:right w:val="nil"/>
            </w:tcBorders>
          </w:tcPr>
          <w:p w14:paraId="73595A78" w14:textId="14E60C04" w:rsidR="00EE074B" w:rsidRDefault="00D04F4B">
            <w:pPr>
              <w:wordWrap w:val="0"/>
              <w:overflowPunct w:val="0"/>
              <w:autoSpaceDE w:val="0"/>
              <w:autoSpaceDN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0B739BD8" wp14:editId="23C9EF17">
                      <wp:simplePos x="0" y="0"/>
                      <wp:positionH relativeFrom="column">
                        <wp:posOffset>2600325</wp:posOffset>
                      </wp:positionH>
                      <wp:positionV relativeFrom="paragraph">
                        <wp:posOffset>10160</wp:posOffset>
                      </wp:positionV>
                      <wp:extent cx="1426845" cy="327660"/>
                      <wp:effectExtent l="0" t="0" r="0" b="0"/>
                      <wp:wrapNone/>
                      <wp:docPr id="199049681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6845" cy="3276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5CD97C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204.75pt;margin-top:.8pt;width:112.35pt;height:25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OPVGQIAABMEAAAOAAAAZHJzL2Uyb0RvYy54bWysU8Fu2zAMvQ/YPwi6r47T1O2MOEWRrsOA&#10;bivQ7QMYWY61yqJGKXG6ry+lpFm73Yb5IJCm+Eg+Ps0vd4MVW03BoGtkeTKRQjuFrXHrRn7/dvPu&#10;QooQwbVg0elGPuogLxdv38xHX+sp9mhbTYJBXKhH38g+Rl8XRVC9HiCcoNeOgx3SAJFdWhctwcjo&#10;gy2mk0lVjEitJ1Q6BP57vQ/KRcbvOq3i164LOgrbSO4t5pPyuUpnsZhDvSbwvVGHNuAfuhjAOC56&#10;hLqGCGJD5i+owSjCgF08UTgU2HVG6TwDT1NO/pjmvgev8yxMTvBHmsL/g1Vftvf+jlLrwd+iegjC&#10;4bIHt9ZXRDj2GlouVyaiitGH+piQnMCpYjV+xpZXC5uImYNdR0MC5OnELlP9eKRa76JQ/LOcTauL&#10;2ZkUimOn0/OqyrsooH7O9hTiR42DSEYjVwTqQcc7MJSLwPY2xMx4KxwMqX77Q4pusLy/LVhRVlV1&#10;ntuG+nCZ0Z9RU6bDG2NtVoB1YmxkdXo2yeABrWlTMPNC69XSkmBQHiN/B9hX1wg3rs1gibMPBzuC&#10;sXubi1t3IDHxliQa6hW2j8wh4V6Z/JLY6JF+STGyKhsZfm6AtBT2k+M9vC9nsyTj7MzOzqfs0MvI&#10;6mUEnGKoRkYp9uYy7qW/8WTWPVcq87gOr3h3nYnPS953dWiWlcfWK2m/9POt32958QQAAP//AwBQ&#10;SwMEFAAGAAgAAAAhAMbQXBXeAAAACAEAAA8AAABkcnMvZG93bnJldi54bWxMj8FOwzAQRO9I/IO1&#10;SNyoTZJGEOJUCIQQLRcKF27beEnSxusodpvw95gTHFdvNPO2XM22FycafedYw/VCgSCunem40fDx&#10;/nR1A8IHZIO9Y9LwTR5W1flZiYVxE7/RaRsaEUvYF6ihDWEopPR1Sxb9wg3EkX250WKI59hIM+IU&#10;y20vE6VyabHjuNDiQA8t1Yft0WpQ02ua2fUG+fN5PbyEw6PcT3utLy/m+zsQgebwF4Zf/agOVXTa&#10;uSMbL3oNmbpdxmgEOYjI8zRLQOw0LNMEZFXK/w9UPwAAAP//AwBQSwECLQAUAAYACAAAACEAtoM4&#10;kv4AAADhAQAAEwAAAAAAAAAAAAAAAAAAAAAAW0NvbnRlbnRfVHlwZXNdLnhtbFBLAQItABQABgAI&#10;AAAAIQA4/SH/1gAAAJQBAAALAAAAAAAAAAAAAAAAAC8BAABfcmVscy8ucmVsc1BLAQItABQABgAI&#10;AAAAIQCysOPVGQIAABMEAAAOAAAAAAAAAAAAAAAAAC4CAABkcnMvZTJvRG9jLnhtbFBLAQItABQA&#10;BgAIAAAAIQDG0FwV3gAAAAgBAAAPAAAAAAAAAAAAAAAAAHMEAABkcnMvZG93bnJldi54bWxQSwUG&#10;AAAAAAQABADzAAAAfgUAAAAA&#10;" o:allowincell="f" strokeweight=".5pt"/>
                  </w:pict>
                </mc:Fallback>
              </mc:AlternateContent>
            </w:r>
            <w:r w:rsidR="00EE074B">
              <w:rPr>
                <w:rFonts w:hint="eastAsia"/>
              </w:rPr>
              <w:t xml:space="preserve">　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</w:tcPr>
          <w:p w14:paraId="45F0A8DA" w14:textId="77777777" w:rsidR="00EE074B" w:rsidRDefault="00EE074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>法人は事務所所在地、名称及び代表者</w:t>
            </w:r>
          </w:p>
        </w:tc>
        <w:tc>
          <w:tcPr>
            <w:tcW w:w="2092" w:type="dxa"/>
            <w:tcBorders>
              <w:top w:val="nil"/>
              <w:left w:val="nil"/>
              <w:bottom w:val="nil"/>
              <w:right w:val="nil"/>
            </w:tcBorders>
          </w:tcPr>
          <w:p w14:paraId="3C8A8564" w14:textId="77777777" w:rsidR="00EE074B" w:rsidRDefault="00EE074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1F65BD18" w14:textId="77777777" w:rsidR="00EE074B" w:rsidRDefault="00EE074B">
      <w:pPr>
        <w:wordWrap w:val="0"/>
        <w:overflowPunct w:val="0"/>
        <w:autoSpaceDE w:val="0"/>
        <w:autoSpaceDN w:val="0"/>
      </w:pPr>
    </w:p>
    <w:p w14:paraId="1D141019" w14:textId="77777777" w:rsidR="00EE074B" w:rsidRDefault="00EE074B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福岡県屋外広告物条例施行規則第</w:t>
      </w:r>
      <w:r>
        <w:t>7</w:t>
      </w:r>
      <w:r>
        <w:rPr>
          <w:rFonts w:hint="eastAsia"/>
        </w:rPr>
        <w:t>条第</w:t>
      </w:r>
      <w:r>
        <w:t>2</w:t>
      </w:r>
      <w:r>
        <w:rPr>
          <w:rFonts w:hint="eastAsia"/>
        </w:rPr>
        <w:t>項第</w:t>
      </w:r>
      <w:r>
        <w:t>2</w:t>
      </w:r>
      <w:r>
        <w:rPr>
          <w:rFonts w:hint="eastAsia"/>
        </w:rPr>
        <w:t>号の規定により、屋外広告物自主点検結果を下記のとおり報告します。</w:t>
      </w:r>
    </w:p>
    <w:p w14:paraId="25BA4269" w14:textId="77777777" w:rsidR="00EE074B" w:rsidRDefault="00EE074B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広告物等の概要</w:t>
      </w:r>
    </w:p>
    <w:p w14:paraId="759279E0" w14:textId="77777777" w:rsidR="00EE074B" w:rsidRDefault="00EE074B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>
        <w:t>(1)</w:t>
      </w:r>
      <w:r>
        <w:rPr>
          <w:rFonts w:hint="eastAsia"/>
        </w:rPr>
        <w:t xml:space="preserve">　</w:t>
      </w:r>
      <w:r>
        <w:rPr>
          <w:rFonts w:hint="eastAsia"/>
          <w:spacing w:val="105"/>
        </w:rPr>
        <w:t>種</w:t>
      </w:r>
      <w:r>
        <w:rPr>
          <w:rFonts w:hint="eastAsia"/>
        </w:rPr>
        <w:t>類</w:t>
      </w:r>
    </w:p>
    <w:p w14:paraId="0F5A8E60" w14:textId="77777777" w:rsidR="00EE074B" w:rsidRDefault="00EE074B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>
        <w:t>(2)</w:t>
      </w:r>
      <w:r>
        <w:rPr>
          <w:rFonts w:hint="eastAsia"/>
        </w:rPr>
        <w:t xml:space="preserve">　表示</w:t>
      </w:r>
      <w:r>
        <w:t>(</w:t>
      </w:r>
      <w:r>
        <w:rPr>
          <w:rFonts w:hint="eastAsia"/>
        </w:rPr>
        <w:t>設置</w:t>
      </w:r>
      <w:r>
        <w:t>)</w:t>
      </w:r>
      <w:r>
        <w:rPr>
          <w:rFonts w:hint="eastAsia"/>
        </w:rPr>
        <w:t>場所</w:t>
      </w:r>
    </w:p>
    <w:p w14:paraId="2014A011" w14:textId="77777777" w:rsidR="00EE074B" w:rsidRDefault="00EE074B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>
        <w:t>(3)</w:t>
      </w:r>
      <w:r>
        <w:rPr>
          <w:rFonts w:hint="eastAsia"/>
        </w:rPr>
        <w:t xml:space="preserve">　設置年月日　　　　　　　　　　年　　　月　　　日</w:t>
      </w:r>
    </w:p>
    <w:p w14:paraId="524D5F93" w14:textId="77777777" w:rsidR="00EE074B" w:rsidRDefault="00EE074B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</w:t>
      </w:r>
      <w:r>
        <w:t>(4)</w:t>
      </w:r>
      <w:r>
        <w:rPr>
          <w:rFonts w:hint="eastAsia"/>
        </w:rPr>
        <w:t xml:space="preserve">　前回の許可　　　　　　　　　　年　　　月　　　日　　　第　　　号</w:t>
      </w:r>
    </w:p>
    <w:p w14:paraId="7D587B77" w14:textId="77777777" w:rsidR="00EE074B" w:rsidRDefault="00EE074B">
      <w:pPr>
        <w:wordWrap w:val="0"/>
        <w:overflowPunct w:val="0"/>
        <w:autoSpaceDE w:val="0"/>
        <w:autoSpaceDN w:val="0"/>
      </w:pPr>
    </w:p>
    <w:p w14:paraId="4685881B" w14:textId="77777777" w:rsidR="00EE074B" w:rsidRDefault="00EE074B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点検結果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5"/>
        <w:gridCol w:w="945"/>
        <w:gridCol w:w="3246"/>
      </w:tblGrid>
      <w:tr w:rsidR="00EE074B" w14:paraId="5DC74F6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305" w:type="dxa"/>
            <w:vAlign w:val="center"/>
          </w:tcPr>
          <w:p w14:paraId="0BC341AA" w14:textId="77777777" w:rsidR="00EE074B" w:rsidRDefault="00EE074B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</w:rPr>
              <w:t>点検項</w:t>
            </w:r>
            <w:r>
              <w:rPr>
                <w:rFonts w:hint="eastAsia"/>
              </w:rPr>
              <w:t>目</w:t>
            </w:r>
          </w:p>
        </w:tc>
        <w:tc>
          <w:tcPr>
            <w:tcW w:w="945" w:type="dxa"/>
            <w:vAlign w:val="center"/>
          </w:tcPr>
          <w:p w14:paraId="5CBABFAB" w14:textId="77777777" w:rsidR="00EE074B" w:rsidRDefault="00EE074B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異常の</w:t>
            </w:r>
            <w:r>
              <w:rPr>
                <w:rFonts w:hint="eastAsia"/>
                <w:spacing w:val="105"/>
              </w:rPr>
              <w:t>有</w:t>
            </w:r>
            <w:r>
              <w:rPr>
                <w:rFonts w:hint="eastAsia"/>
              </w:rPr>
              <w:t>無</w:t>
            </w:r>
          </w:p>
        </w:tc>
        <w:tc>
          <w:tcPr>
            <w:tcW w:w="3246" w:type="dxa"/>
            <w:vAlign w:val="center"/>
          </w:tcPr>
          <w:p w14:paraId="0357E3B5" w14:textId="77777777" w:rsidR="00EE074B" w:rsidRDefault="00EE074B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  <w:spacing w:val="105"/>
              </w:rPr>
              <w:t>改善の概</w:t>
            </w:r>
            <w:r>
              <w:rPr>
                <w:rFonts w:hint="eastAsia"/>
              </w:rPr>
              <w:t>要</w:t>
            </w:r>
          </w:p>
        </w:tc>
      </w:tr>
      <w:tr w:rsidR="00EE074B" w14:paraId="151FB2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305" w:type="dxa"/>
            <w:vAlign w:val="center"/>
          </w:tcPr>
          <w:p w14:paraId="423DE22F" w14:textId="77777777" w:rsidR="00EE074B" w:rsidRDefault="00EE07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①主要部分の変形又は腐食</w:t>
            </w:r>
          </w:p>
        </w:tc>
        <w:tc>
          <w:tcPr>
            <w:tcW w:w="945" w:type="dxa"/>
            <w:vAlign w:val="center"/>
          </w:tcPr>
          <w:p w14:paraId="5B1AEEA7" w14:textId="77777777" w:rsidR="00EE074B" w:rsidRDefault="00EE074B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3246" w:type="dxa"/>
          </w:tcPr>
          <w:p w14:paraId="334264BF" w14:textId="77777777" w:rsidR="00EE074B" w:rsidRDefault="00EE07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E074B" w14:paraId="1394EB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305" w:type="dxa"/>
            <w:vAlign w:val="center"/>
          </w:tcPr>
          <w:p w14:paraId="7C090A2B" w14:textId="77777777" w:rsidR="00EE074B" w:rsidRDefault="00EE07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②取付</w:t>
            </w:r>
            <w:r>
              <w:t>(</w:t>
            </w:r>
            <w:r>
              <w:rPr>
                <w:rFonts w:hint="eastAsia"/>
              </w:rPr>
              <w:t>支持</w:t>
            </w:r>
            <w:r>
              <w:t>)</w:t>
            </w:r>
            <w:r>
              <w:rPr>
                <w:rFonts w:hint="eastAsia"/>
              </w:rPr>
              <w:t>部分の変形又は腐食</w:t>
            </w:r>
          </w:p>
        </w:tc>
        <w:tc>
          <w:tcPr>
            <w:tcW w:w="945" w:type="dxa"/>
            <w:vAlign w:val="center"/>
          </w:tcPr>
          <w:p w14:paraId="01D802AB" w14:textId="77777777" w:rsidR="00EE074B" w:rsidRDefault="00EE074B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3246" w:type="dxa"/>
          </w:tcPr>
          <w:p w14:paraId="56EB1517" w14:textId="77777777" w:rsidR="00EE074B" w:rsidRDefault="00EE07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E074B" w14:paraId="466838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305" w:type="dxa"/>
            <w:vAlign w:val="center"/>
          </w:tcPr>
          <w:p w14:paraId="5314A312" w14:textId="77777777" w:rsidR="00EE074B" w:rsidRDefault="00EE07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③ボルト、ビス等の脱落、変形又は腐食</w:t>
            </w:r>
          </w:p>
        </w:tc>
        <w:tc>
          <w:tcPr>
            <w:tcW w:w="945" w:type="dxa"/>
            <w:vAlign w:val="center"/>
          </w:tcPr>
          <w:p w14:paraId="59C0D429" w14:textId="77777777" w:rsidR="00EE074B" w:rsidRDefault="00EE074B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3246" w:type="dxa"/>
          </w:tcPr>
          <w:p w14:paraId="559814F1" w14:textId="77777777" w:rsidR="00EE074B" w:rsidRDefault="00EE07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E074B" w14:paraId="0DF20F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305" w:type="dxa"/>
            <w:vAlign w:val="center"/>
          </w:tcPr>
          <w:p w14:paraId="274E01EB" w14:textId="77777777" w:rsidR="00EE074B" w:rsidRDefault="00EE07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④表示面の汚染、変色又ははく離</w:t>
            </w:r>
          </w:p>
        </w:tc>
        <w:tc>
          <w:tcPr>
            <w:tcW w:w="945" w:type="dxa"/>
            <w:vAlign w:val="center"/>
          </w:tcPr>
          <w:p w14:paraId="76AC4A8B" w14:textId="77777777" w:rsidR="00EE074B" w:rsidRDefault="00EE074B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3246" w:type="dxa"/>
          </w:tcPr>
          <w:p w14:paraId="4AB49CD9" w14:textId="77777777" w:rsidR="00EE074B" w:rsidRDefault="00EE07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E074B" w14:paraId="58F010B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</w:trPr>
        <w:tc>
          <w:tcPr>
            <w:tcW w:w="4305" w:type="dxa"/>
            <w:vAlign w:val="center"/>
          </w:tcPr>
          <w:p w14:paraId="1A4831E2" w14:textId="77777777" w:rsidR="00EE074B" w:rsidRDefault="00EE07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>⑤その他特に点検した箇所</w:t>
            </w:r>
          </w:p>
        </w:tc>
        <w:tc>
          <w:tcPr>
            <w:tcW w:w="945" w:type="dxa"/>
            <w:vAlign w:val="center"/>
          </w:tcPr>
          <w:p w14:paraId="5EAE62EC" w14:textId="77777777" w:rsidR="00EE074B" w:rsidRDefault="00EE074B">
            <w:pPr>
              <w:wordWrap w:val="0"/>
              <w:autoSpaceDE w:val="0"/>
              <w:autoSpaceDN w:val="0"/>
              <w:ind w:left="113" w:right="113"/>
              <w:jc w:val="center"/>
            </w:pPr>
            <w:r>
              <w:rPr>
                <w:rFonts w:hint="eastAsia"/>
              </w:rPr>
              <w:t>有・無</w:t>
            </w:r>
          </w:p>
        </w:tc>
        <w:tc>
          <w:tcPr>
            <w:tcW w:w="3246" w:type="dxa"/>
          </w:tcPr>
          <w:p w14:paraId="6315DDEF" w14:textId="77777777" w:rsidR="00EE074B" w:rsidRDefault="00EE074B">
            <w:pPr>
              <w:wordWrap w:val="0"/>
              <w:autoSpaceDE w:val="0"/>
              <w:autoSpaceDN w:val="0"/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EE074B" w14:paraId="6C012FC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80"/>
        </w:trPr>
        <w:tc>
          <w:tcPr>
            <w:tcW w:w="8496" w:type="dxa"/>
            <w:gridSpan w:val="3"/>
            <w:vAlign w:val="center"/>
          </w:tcPr>
          <w:p w14:paraId="0CBEE041" w14:textId="77777777" w:rsidR="00EE074B" w:rsidRDefault="00EE074B">
            <w:pPr>
              <w:wordWrap w:val="0"/>
              <w:overflowPunct w:val="0"/>
              <w:autoSpaceDE w:val="0"/>
              <w:autoSpaceDN w:val="0"/>
              <w:spacing w:line="360" w:lineRule="auto"/>
            </w:pPr>
            <w:r>
              <w:rPr>
                <w:rFonts w:hint="eastAsia"/>
              </w:rPr>
              <w:t xml:space="preserve">　　上記のとおり点検を行いました。</w:t>
            </w:r>
          </w:p>
          <w:p w14:paraId="11ADDCEE" w14:textId="77777777" w:rsidR="00EE074B" w:rsidRDefault="00EE074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right="420"/>
              <w:jc w:val="right"/>
            </w:pPr>
            <w:r>
              <w:rPr>
                <w:rFonts w:hint="eastAsia"/>
              </w:rPr>
              <w:t>年　　月　　日</w:t>
            </w:r>
          </w:p>
          <w:p w14:paraId="56015C98" w14:textId="77777777" w:rsidR="00EE074B" w:rsidRDefault="00EE074B">
            <w:pPr>
              <w:wordWrap w:val="0"/>
              <w:overflowPunct w:val="0"/>
              <w:autoSpaceDE w:val="0"/>
              <w:autoSpaceDN w:val="0"/>
              <w:spacing w:line="360" w:lineRule="auto"/>
              <w:ind w:right="420"/>
              <w:jc w:val="right"/>
            </w:pPr>
            <w:r>
              <w:rPr>
                <w:rFonts w:hint="eastAsia"/>
                <w:spacing w:val="210"/>
              </w:rPr>
              <w:t>住</w:t>
            </w:r>
            <w:r>
              <w:rPr>
                <w:rFonts w:hint="eastAsia"/>
              </w:rPr>
              <w:t xml:space="preserve">所　　　　　　　　　　　　　　　　　</w:t>
            </w:r>
          </w:p>
          <w:p w14:paraId="0D4A0DA9" w14:textId="77777777" w:rsidR="00EE074B" w:rsidRDefault="00EE074B">
            <w:pPr>
              <w:wordWrap w:val="0"/>
              <w:overflowPunct w:val="0"/>
              <w:autoSpaceDE w:val="0"/>
              <w:autoSpaceDN w:val="0"/>
              <w:spacing w:line="360" w:lineRule="auto"/>
              <w:ind w:right="420"/>
              <w:jc w:val="right"/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 xml:space="preserve">名　　　　　　　　　　　　　　　　</w:t>
            </w:r>
            <w:r w:rsidR="00B97F8D">
              <w:rPr>
                <w:rFonts w:hint="eastAsia"/>
              </w:rPr>
              <w:t xml:space="preserve">　</w:t>
            </w:r>
          </w:p>
          <w:p w14:paraId="6CFAC916" w14:textId="77777777" w:rsidR="00EE074B" w:rsidRDefault="00EE074B">
            <w:pPr>
              <w:wordWrap w:val="0"/>
              <w:overflowPunct w:val="0"/>
              <w:autoSpaceDE w:val="0"/>
              <w:autoSpaceDN w:val="0"/>
              <w:ind w:right="420"/>
              <w:jc w:val="right"/>
            </w:pPr>
            <w:r>
              <w:t>(</w:t>
            </w:r>
            <w:r>
              <w:rPr>
                <w:rFonts w:hint="eastAsia"/>
              </w:rPr>
              <w:t>一級建築士・二級建築士・屋外広告士</w:t>
            </w:r>
            <w:r>
              <w:t>)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0492B698" w14:textId="77777777" w:rsidR="00EE074B" w:rsidRDefault="00EE074B" w:rsidP="00D17D8B">
      <w:pPr>
        <w:wordWrap w:val="0"/>
        <w:overflowPunct w:val="0"/>
        <w:autoSpaceDE w:val="0"/>
        <w:autoSpaceDN w:val="0"/>
        <w:ind w:left="735" w:hanging="735"/>
      </w:pPr>
      <w:r>
        <w:rPr>
          <w:rFonts w:hint="eastAsia"/>
        </w:rPr>
        <w:t xml:space="preserve">　注　「</w:t>
      </w:r>
      <w:r>
        <w:t>(</w:t>
      </w:r>
      <w:r>
        <w:rPr>
          <w:rFonts w:hint="eastAsia"/>
        </w:rPr>
        <w:t>一級建築士・二級建築士・屋外広告士</w:t>
      </w:r>
      <w:r>
        <w:t>)</w:t>
      </w:r>
      <w:r>
        <w:rPr>
          <w:rFonts w:hint="eastAsia"/>
        </w:rPr>
        <w:t>」は、堅固な広告物等の場合のみ該当する資格を○で囲むこと。</w:t>
      </w:r>
    </w:p>
    <w:sectPr w:rsidR="00EE074B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B6852" w14:textId="77777777" w:rsidR="0092665A" w:rsidRDefault="0092665A" w:rsidP="00803646">
      <w:r>
        <w:separator/>
      </w:r>
    </w:p>
  </w:endnote>
  <w:endnote w:type="continuationSeparator" w:id="0">
    <w:p w14:paraId="1619F2CA" w14:textId="77777777" w:rsidR="0092665A" w:rsidRDefault="0092665A" w:rsidP="00803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E3A0B" w14:textId="77777777" w:rsidR="0092665A" w:rsidRDefault="0092665A" w:rsidP="00803646">
      <w:r>
        <w:separator/>
      </w:r>
    </w:p>
  </w:footnote>
  <w:footnote w:type="continuationSeparator" w:id="0">
    <w:p w14:paraId="31C9CB63" w14:textId="77777777" w:rsidR="0092665A" w:rsidRDefault="0092665A" w:rsidP="008036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74B"/>
    <w:rsid w:val="000B1E13"/>
    <w:rsid w:val="002233F9"/>
    <w:rsid w:val="00462DDB"/>
    <w:rsid w:val="00803646"/>
    <w:rsid w:val="0092665A"/>
    <w:rsid w:val="00B97F8D"/>
    <w:rsid w:val="00D04F4B"/>
    <w:rsid w:val="00D17D8B"/>
    <w:rsid w:val="00EE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ECB6162"/>
  <w14:defaultImageDpi w14:val="0"/>
  <w15:docId w15:val="{D54A92BB-C667-42E9-AD3C-A1468B14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　侑花</dc:creator>
  <cp:keywords/>
  <dc:description/>
  <cp:lastModifiedBy>安河内　秀輔</cp:lastModifiedBy>
  <cp:revision>2</cp:revision>
  <dcterms:created xsi:type="dcterms:W3CDTF">2026-08-12T08:25:00Z</dcterms:created>
  <dcterms:modified xsi:type="dcterms:W3CDTF">2026-08-12T08:25:00Z</dcterms:modified>
</cp:coreProperties>
</file>